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09" w:rsidRDefault="00CD5909" w:rsidP="00CD59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CD5909" w:rsidRDefault="00CD5909" w:rsidP="00CD5909">
      <w:pPr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 84»</w:t>
      </w:r>
    </w:p>
    <w:p w:rsidR="00CD5909" w:rsidRDefault="00CD5909" w:rsidP="00CD5909">
      <w:pPr>
        <w:rPr>
          <w:sz w:val="24"/>
          <w:szCs w:val="24"/>
        </w:rPr>
      </w:pPr>
    </w:p>
    <w:p w:rsidR="00CD5909" w:rsidRDefault="00CD5909" w:rsidP="00CD5909">
      <w:pPr>
        <w:rPr>
          <w:sz w:val="24"/>
          <w:szCs w:val="24"/>
        </w:rPr>
      </w:pPr>
    </w:p>
    <w:p w:rsidR="00CD5909" w:rsidRDefault="00CD5909" w:rsidP="00CD59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</w:p>
    <w:p w:rsidR="00CD5909" w:rsidRDefault="00CD5909" w:rsidP="00CD5909">
      <w:pPr>
        <w:jc w:val="center"/>
        <w:rPr>
          <w:sz w:val="24"/>
          <w:szCs w:val="24"/>
        </w:rPr>
      </w:pPr>
    </w:p>
    <w:p w:rsidR="00CD5909" w:rsidRDefault="00BA550F" w:rsidP="00CD5909">
      <w:pPr>
        <w:rPr>
          <w:sz w:val="24"/>
          <w:szCs w:val="24"/>
        </w:rPr>
      </w:pPr>
      <w:r>
        <w:rPr>
          <w:sz w:val="24"/>
          <w:szCs w:val="24"/>
        </w:rPr>
        <w:t xml:space="preserve"> 08</w:t>
      </w:r>
      <w:r w:rsidR="00A545B1">
        <w:rPr>
          <w:sz w:val="24"/>
          <w:szCs w:val="24"/>
        </w:rPr>
        <w:t>.</w:t>
      </w:r>
      <w:r>
        <w:rPr>
          <w:sz w:val="24"/>
          <w:szCs w:val="24"/>
        </w:rPr>
        <w:t>05.2024</w:t>
      </w:r>
      <w:r w:rsidR="00CD5909">
        <w:rPr>
          <w:sz w:val="24"/>
          <w:szCs w:val="24"/>
        </w:rPr>
        <w:tab/>
      </w:r>
      <w:r w:rsidR="00CD5909">
        <w:rPr>
          <w:sz w:val="24"/>
          <w:szCs w:val="24"/>
        </w:rPr>
        <w:tab/>
      </w:r>
      <w:r w:rsidR="00CD5909">
        <w:rPr>
          <w:sz w:val="24"/>
          <w:szCs w:val="24"/>
        </w:rPr>
        <w:tab/>
      </w:r>
      <w:r w:rsidR="00CD5909">
        <w:rPr>
          <w:sz w:val="24"/>
          <w:szCs w:val="24"/>
        </w:rPr>
        <w:tab/>
      </w:r>
      <w:r w:rsidR="00CD5909">
        <w:rPr>
          <w:sz w:val="24"/>
          <w:szCs w:val="24"/>
        </w:rPr>
        <w:tab/>
      </w:r>
      <w:r w:rsidR="00CD5909">
        <w:rPr>
          <w:sz w:val="24"/>
          <w:szCs w:val="24"/>
        </w:rPr>
        <w:tab/>
      </w:r>
      <w:r w:rsidR="00CD5909">
        <w:rPr>
          <w:sz w:val="24"/>
          <w:szCs w:val="24"/>
        </w:rPr>
        <w:tab/>
      </w:r>
      <w:r w:rsidR="00CD5909">
        <w:rPr>
          <w:sz w:val="24"/>
          <w:szCs w:val="24"/>
        </w:rPr>
        <w:tab/>
      </w:r>
      <w:r w:rsidR="00CD5909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36/2</w:t>
      </w:r>
      <w:r w:rsidR="00CD5909">
        <w:rPr>
          <w:sz w:val="24"/>
          <w:szCs w:val="24"/>
        </w:rPr>
        <w:t>_____</w:t>
      </w:r>
    </w:p>
    <w:p w:rsidR="00CD5909" w:rsidRDefault="00CD5909" w:rsidP="00CD5909">
      <w:pPr>
        <w:rPr>
          <w:sz w:val="24"/>
          <w:szCs w:val="24"/>
        </w:rPr>
      </w:pPr>
    </w:p>
    <w:p w:rsidR="00CD5909" w:rsidRDefault="00CD5909" w:rsidP="00CD5909">
      <w:pPr>
        <w:rPr>
          <w:sz w:val="24"/>
          <w:szCs w:val="24"/>
        </w:rPr>
      </w:pPr>
      <w:r>
        <w:rPr>
          <w:sz w:val="24"/>
          <w:szCs w:val="24"/>
        </w:rPr>
        <w:t xml:space="preserve">О создании аттестационной комиссии  </w:t>
      </w:r>
    </w:p>
    <w:p w:rsidR="00CD5909" w:rsidRDefault="00CD5909" w:rsidP="00CD59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 целью подтверждения педагогическими работниками </w:t>
      </w:r>
    </w:p>
    <w:p w:rsidR="00CD5909" w:rsidRDefault="00CD5909" w:rsidP="00CD5909">
      <w:pPr>
        <w:rPr>
          <w:sz w:val="24"/>
          <w:szCs w:val="24"/>
        </w:rPr>
      </w:pPr>
      <w:r>
        <w:rPr>
          <w:bCs/>
          <w:sz w:val="24"/>
          <w:szCs w:val="24"/>
        </w:rPr>
        <w:t>соответствия занимаемой должности</w:t>
      </w:r>
      <w:r>
        <w:rPr>
          <w:sz w:val="24"/>
          <w:szCs w:val="24"/>
        </w:rPr>
        <w:t xml:space="preserve"> </w:t>
      </w:r>
    </w:p>
    <w:p w:rsidR="00CD5909" w:rsidRDefault="00CD5909" w:rsidP="00CD5909">
      <w:pPr>
        <w:rPr>
          <w:sz w:val="24"/>
          <w:szCs w:val="24"/>
        </w:rPr>
      </w:pPr>
    </w:p>
    <w:p w:rsidR="00C321B7" w:rsidRDefault="00CD5909" w:rsidP="00515009">
      <w:pPr>
        <w:shd w:val="clear" w:color="auto" w:fill="FFFFFF"/>
        <w:spacing w:line="250" w:lineRule="atLeast"/>
        <w:textAlignment w:val="baseline"/>
        <w:rPr>
          <w:sz w:val="24"/>
          <w:szCs w:val="24"/>
        </w:rPr>
      </w:pPr>
      <w:r w:rsidRPr="00192117">
        <w:rPr>
          <w:sz w:val="24"/>
          <w:szCs w:val="24"/>
        </w:rPr>
        <w:t xml:space="preserve">На основании </w:t>
      </w:r>
      <w:r w:rsidR="00C321B7" w:rsidRPr="00192117">
        <w:rPr>
          <w:bCs/>
          <w:sz w:val="24"/>
          <w:szCs w:val="24"/>
          <w:bdr w:val="none" w:sz="0" w:space="0" w:color="auto" w:frame="1"/>
        </w:rPr>
        <w:t>Приказ</w:t>
      </w:r>
      <w:r w:rsidR="00192117">
        <w:rPr>
          <w:bCs/>
          <w:sz w:val="24"/>
          <w:szCs w:val="24"/>
          <w:bdr w:val="none" w:sz="0" w:space="0" w:color="auto" w:frame="1"/>
        </w:rPr>
        <w:t>а</w:t>
      </w:r>
      <w:r w:rsidR="00C321B7" w:rsidRPr="00192117">
        <w:rPr>
          <w:bCs/>
          <w:sz w:val="24"/>
          <w:szCs w:val="24"/>
          <w:bdr w:val="none" w:sz="0" w:space="0" w:color="auto" w:frame="1"/>
        </w:rPr>
        <w:t xml:space="preserve"> Министерства </w:t>
      </w:r>
      <w:r w:rsidR="00515009">
        <w:rPr>
          <w:bCs/>
          <w:sz w:val="24"/>
          <w:szCs w:val="24"/>
          <w:bdr w:val="none" w:sz="0" w:space="0" w:color="auto" w:frame="1"/>
        </w:rPr>
        <w:t>просвещения Российской Федерации от 24 марта 2023</w:t>
      </w:r>
      <w:r w:rsidR="00C321B7" w:rsidRPr="00192117">
        <w:rPr>
          <w:bCs/>
          <w:sz w:val="24"/>
          <w:szCs w:val="24"/>
          <w:bdr w:val="none" w:sz="0" w:space="0" w:color="auto" w:frame="1"/>
        </w:rPr>
        <w:t xml:space="preserve"> г. </w:t>
      </w:r>
      <w:r w:rsidR="00515009">
        <w:rPr>
          <w:bCs/>
          <w:sz w:val="24"/>
          <w:szCs w:val="24"/>
          <w:bdr w:val="none" w:sz="0" w:space="0" w:color="auto" w:frame="1"/>
        </w:rPr>
        <w:t xml:space="preserve">№ 196 </w:t>
      </w:r>
      <w:r w:rsidR="00C321B7" w:rsidRPr="00C321B7">
        <w:rPr>
          <w:bCs/>
          <w:sz w:val="24"/>
          <w:szCs w:val="24"/>
          <w:bdr w:val="none" w:sz="0" w:space="0" w:color="auto" w:frame="1"/>
        </w:rPr>
        <w:t>«</w:t>
      </w:r>
      <w:r w:rsidR="00515009">
        <w:rPr>
          <w:bCs/>
          <w:sz w:val="24"/>
          <w:szCs w:val="24"/>
          <w:bdr w:val="none" w:sz="0" w:space="0" w:color="auto" w:frame="1"/>
        </w:rPr>
        <w:t>Порядок</w:t>
      </w:r>
      <w:r w:rsidR="00515009">
        <w:rPr>
          <w:bCs/>
          <w:color w:val="333333"/>
          <w:sz w:val="24"/>
          <w:szCs w:val="24"/>
        </w:rPr>
        <w:t xml:space="preserve"> </w:t>
      </w:r>
      <w:r w:rsidR="00515009" w:rsidRPr="00515009">
        <w:rPr>
          <w:bCs/>
          <w:color w:val="333333"/>
          <w:sz w:val="24"/>
          <w:szCs w:val="24"/>
        </w:rPr>
        <w:t>проведения аттестации педагогических работников организаций, осуществляющих образовательную деятельность</w:t>
      </w:r>
      <w:r w:rsidR="00515009">
        <w:rPr>
          <w:bCs/>
          <w:sz w:val="24"/>
          <w:szCs w:val="24"/>
          <w:bdr w:val="none" w:sz="0" w:space="0" w:color="auto" w:frame="1"/>
        </w:rPr>
        <w:t>»</w:t>
      </w:r>
      <w:r w:rsidR="00192117">
        <w:rPr>
          <w:bCs/>
          <w:sz w:val="24"/>
          <w:szCs w:val="24"/>
          <w:bdr w:val="none" w:sz="0" w:space="0" w:color="auto" w:frame="1"/>
        </w:rPr>
        <w:t xml:space="preserve"> </w:t>
      </w:r>
    </w:p>
    <w:p w:rsidR="00515009" w:rsidRPr="00C321B7" w:rsidRDefault="00515009" w:rsidP="00C321B7">
      <w:pPr>
        <w:shd w:val="clear" w:color="auto" w:fill="FFFFFF"/>
        <w:spacing w:line="250" w:lineRule="atLeast"/>
        <w:jc w:val="both"/>
        <w:textAlignment w:val="baseline"/>
        <w:rPr>
          <w:sz w:val="24"/>
          <w:szCs w:val="24"/>
        </w:rPr>
      </w:pPr>
    </w:p>
    <w:p w:rsidR="00CD5909" w:rsidRDefault="00CD5909" w:rsidP="00A545B1">
      <w:pPr>
        <w:pStyle w:val="a6"/>
        <w:spacing w:before="120" w:after="240"/>
        <w:ind w:left="-108" w:firstLine="0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CD5909" w:rsidRPr="00C820FD" w:rsidRDefault="00CD5909" w:rsidP="0076143B">
      <w:pPr>
        <w:pStyle w:val="a5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A545B1">
        <w:rPr>
          <w:sz w:val="24"/>
          <w:szCs w:val="24"/>
        </w:rPr>
        <w:t xml:space="preserve">состав аттестационной комиссии </w:t>
      </w:r>
      <w:r w:rsidR="00A545B1">
        <w:rPr>
          <w:bCs/>
          <w:sz w:val="24"/>
          <w:szCs w:val="24"/>
        </w:rPr>
        <w:t xml:space="preserve">в целях </w:t>
      </w:r>
      <w:r>
        <w:rPr>
          <w:bCs/>
          <w:sz w:val="24"/>
          <w:szCs w:val="24"/>
        </w:rPr>
        <w:t>подтверждения педагогическими работниками соответствия занимаемой должности</w:t>
      </w:r>
      <w:r>
        <w:rPr>
          <w:sz w:val="24"/>
          <w:szCs w:val="24"/>
        </w:rPr>
        <w:t>:</w:t>
      </w:r>
    </w:p>
    <w:p w:rsidR="00E54765" w:rsidRDefault="00CD5909" w:rsidP="0076143B">
      <w:pPr>
        <w:pStyle w:val="a3"/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Антошкина Т.В</w:t>
      </w:r>
      <w:r w:rsidR="00A545B1">
        <w:rPr>
          <w:sz w:val="24"/>
          <w:szCs w:val="24"/>
        </w:rPr>
        <w:t xml:space="preserve">., заместитель директора по УВР - </w:t>
      </w:r>
      <w:r>
        <w:rPr>
          <w:sz w:val="24"/>
          <w:szCs w:val="24"/>
        </w:rPr>
        <w:t xml:space="preserve"> </w:t>
      </w:r>
      <w:r w:rsidR="00C820FD">
        <w:rPr>
          <w:sz w:val="24"/>
          <w:szCs w:val="24"/>
        </w:rPr>
        <w:t>председатель комиссии</w:t>
      </w:r>
      <w:r w:rsidR="00A545B1">
        <w:rPr>
          <w:sz w:val="24"/>
          <w:szCs w:val="24"/>
        </w:rPr>
        <w:t>,</w:t>
      </w:r>
    </w:p>
    <w:p w:rsidR="00C820FD" w:rsidRDefault="00CD5909" w:rsidP="0076143B">
      <w:pPr>
        <w:pStyle w:val="a3"/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Леонова Е</w:t>
      </w:r>
      <w:r w:rsidR="00A545B1">
        <w:rPr>
          <w:sz w:val="24"/>
          <w:szCs w:val="24"/>
        </w:rPr>
        <w:t xml:space="preserve">.В., учитель начальных классов - </w:t>
      </w:r>
      <w:r w:rsidR="00C820FD">
        <w:rPr>
          <w:sz w:val="24"/>
          <w:szCs w:val="24"/>
        </w:rPr>
        <w:t xml:space="preserve">зам. председателя комиссии, </w:t>
      </w:r>
    </w:p>
    <w:p w:rsidR="00CD5909" w:rsidRDefault="00C820FD" w:rsidP="0076143B">
      <w:pPr>
        <w:pStyle w:val="a3"/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Марьина Н.Ю.,</w:t>
      </w:r>
      <w:r w:rsidR="00CD5909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ШМО учителей</w:t>
      </w:r>
      <w:r w:rsidR="00CD5909">
        <w:rPr>
          <w:sz w:val="24"/>
          <w:szCs w:val="24"/>
        </w:rPr>
        <w:t xml:space="preserve"> русского языка и </w:t>
      </w:r>
      <w:r>
        <w:rPr>
          <w:sz w:val="24"/>
          <w:szCs w:val="24"/>
        </w:rPr>
        <w:t>литературы,</w:t>
      </w:r>
      <w:r w:rsidR="00CD5909">
        <w:rPr>
          <w:sz w:val="24"/>
          <w:szCs w:val="24"/>
        </w:rPr>
        <w:t xml:space="preserve"> член </w:t>
      </w:r>
      <w:bookmarkStart w:id="0" w:name="_GoBack"/>
      <w:r w:rsidR="00CD5909">
        <w:rPr>
          <w:sz w:val="24"/>
          <w:szCs w:val="24"/>
        </w:rPr>
        <w:t>комиссии</w:t>
      </w:r>
      <w:r w:rsidR="00192117">
        <w:rPr>
          <w:sz w:val="24"/>
          <w:szCs w:val="24"/>
        </w:rPr>
        <w:t>, секретарь комиссии</w:t>
      </w:r>
      <w:r w:rsidR="00A545B1">
        <w:rPr>
          <w:sz w:val="24"/>
          <w:szCs w:val="24"/>
        </w:rPr>
        <w:t>,</w:t>
      </w:r>
    </w:p>
    <w:bookmarkEnd w:id="0"/>
    <w:p w:rsidR="00A545B1" w:rsidRDefault="00C820FD" w:rsidP="0076143B">
      <w:pPr>
        <w:pStyle w:val="a3"/>
        <w:spacing w:after="0" w:line="276" w:lineRule="auto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Горелкина</w:t>
      </w:r>
      <w:proofErr w:type="spellEnd"/>
      <w:r>
        <w:rPr>
          <w:sz w:val="24"/>
          <w:szCs w:val="24"/>
        </w:rPr>
        <w:t xml:space="preserve"> М.Е.</w:t>
      </w:r>
      <w:r w:rsidR="00BA550F">
        <w:rPr>
          <w:sz w:val="24"/>
          <w:szCs w:val="24"/>
        </w:rPr>
        <w:t>,</w:t>
      </w:r>
      <w:r w:rsidR="00A545B1" w:rsidRPr="00A545B1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ШМО учителей математики, информатики, физики,</w:t>
      </w:r>
      <w:r w:rsidR="00A545B1">
        <w:rPr>
          <w:sz w:val="24"/>
          <w:szCs w:val="24"/>
        </w:rPr>
        <w:t xml:space="preserve"> член комиссии,</w:t>
      </w:r>
    </w:p>
    <w:p w:rsidR="00CD5909" w:rsidRDefault="00C820FD" w:rsidP="0076143B">
      <w:pPr>
        <w:pStyle w:val="a3"/>
        <w:spacing w:after="0" w:line="276" w:lineRule="auto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Девяшин</w:t>
      </w:r>
      <w:proofErr w:type="spellEnd"/>
      <w:r>
        <w:rPr>
          <w:sz w:val="24"/>
          <w:szCs w:val="24"/>
        </w:rPr>
        <w:t xml:space="preserve"> А.Р.</w:t>
      </w:r>
      <w:r w:rsidR="00A545B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D59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председатель трудового коллектива, </w:t>
      </w:r>
      <w:r w:rsidR="00BA550F">
        <w:rPr>
          <w:sz w:val="24"/>
          <w:szCs w:val="24"/>
        </w:rPr>
        <w:t>член комиссии.</w:t>
      </w:r>
    </w:p>
    <w:p w:rsidR="00CD5909" w:rsidRDefault="00CD5909" w:rsidP="0076143B">
      <w:pPr>
        <w:pStyle w:val="a3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Антошкиной Т.В., зам. председателя </w:t>
      </w:r>
      <w:r w:rsidR="00D56AEB">
        <w:rPr>
          <w:sz w:val="24"/>
          <w:szCs w:val="24"/>
        </w:rPr>
        <w:t xml:space="preserve">аттестационной </w:t>
      </w:r>
      <w:r>
        <w:rPr>
          <w:sz w:val="24"/>
          <w:szCs w:val="24"/>
        </w:rPr>
        <w:t>комиссии:</w:t>
      </w:r>
    </w:p>
    <w:p w:rsidR="00A545B1" w:rsidRDefault="00A545B1" w:rsidP="0076143B">
      <w:pPr>
        <w:pStyle w:val="a3"/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A545B1">
        <w:rPr>
          <w:sz w:val="24"/>
          <w:szCs w:val="24"/>
        </w:rPr>
        <w:t xml:space="preserve"> </w:t>
      </w:r>
      <w:r w:rsidR="00BA550F">
        <w:rPr>
          <w:sz w:val="24"/>
          <w:szCs w:val="24"/>
        </w:rPr>
        <w:t xml:space="preserve">Ознакомить со сроками  </w:t>
      </w:r>
      <w:r>
        <w:rPr>
          <w:sz w:val="24"/>
          <w:szCs w:val="24"/>
        </w:rPr>
        <w:t>аттестации педагогических работников  в  целях установления квалификационной категории</w:t>
      </w:r>
      <w:r w:rsidR="00BA550F">
        <w:rPr>
          <w:sz w:val="24"/>
          <w:szCs w:val="24"/>
        </w:rPr>
        <w:t xml:space="preserve"> на 2024-2025 учебный год.</w:t>
      </w:r>
    </w:p>
    <w:p w:rsidR="00CD5909" w:rsidRDefault="00A545B1" w:rsidP="0076143B">
      <w:pPr>
        <w:pStyle w:val="a3"/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2.2. </w:t>
      </w:r>
      <w:r w:rsidR="00BA550F">
        <w:rPr>
          <w:sz w:val="24"/>
          <w:szCs w:val="24"/>
        </w:rPr>
        <w:t xml:space="preserve">Составить план - график </w:t>
      </w:r>
      <w:r w:rsidR="00CD5909">
        <w:rPr>
          <w:sz w:val="24"/>
          <w:szCs w:val="24"/>
        </w:rPr>
        <w:t xml:space="preserve">аттестации педагогических работников  </w:t>
      </w:r>
      <w:r>
        <w:rPr>
          <w:bCs/>
          <w:sz w:val="24"/>
          <w:szCs w:val="24"/>
        </w:rPr>
        <w:t>в целях</w:t>
      </w:r>
      <w:r w:rsidR="00CD5909">
        <w:rPr>
          <w:bCs/>
          <w:sz w:val="24"/>
          <w:szCs w:val="24"/>
        </w:rPr>
        <w:t xml:space="preserve"> подтверждения педагогическими работниками соответствия занимаемой должности</w:t>
      </w:r>
      <w:r w:rsidR="00BA550F" w:rsidRPr="00BA550F">
        <w:rPr>
          <w:sz w:val="24"/>
          <w:szCs w:val="24"/>
        </w:rPr>
        <w:t xml:space="preserve"> </w:t>
      </w:r>
      <w:r w:rsidR="00BA550F">
        <w:rPr>
          <w:sz w:val="24"/>
          <w:szCs w:val="24"/>
        </w:rPr>
        <w:t>на 2024-2025 учебный год.</w:t>
      </w:r>
    </w:p>
    <w:p w:rsidR="00CD5909" w:rsidRDefault="00A545B1" w:rsidP="0076143B">
      <w:pPr>
        <w:pStyle w:val="a3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2.3. С</w:t>
      </w:r>
      <w:r w:rsidR="00CD5909">
        <w:rPr>
          <w:sz w:val="24"/>
          <w:szCs w:val="24"/>
        </w:rPr>
        <w:t>оставить план работы аттестационной комиссии.</w:t>
      </w:r>
    </w:p>
    <w:p w:rsidR="00CD5909" w:rsidRDefault="00A545B1" w:rsidP="0076143B">
      <w:pPr>
        <w:pStyle w:val="a3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2.4. О</w:t>
      </w:r>
      <w:r w:rsidR="00CD5909">
        <w:rPr>
          <w:sz w:val="24"/>
          <w:szCs w:val="24"/>
        </w:rPr>
        <w:t xml:space="preserve">формить информационный стенд по аттестации педагогических работников.  </w:t>
      </w:r>
    </w:p>
    <w:p w:rsidR="00CD5909" w:rsidRDefault="00CD5909" w:rsidP="0076143B">
      <w:pPr>
        <w:pStyle w:val="a3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545B1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приказа оставляю за собой.</w:t>
      </w:r>
    </w:p>
    <w:p w:rsidR="00CD5909" w:rsidRDefault="00CD5909" w:rsidP="0076143B">
      <w:pPr>
        <w:pStyle w:val="a3"/>
        <w:spacing w:after="0" w:line="276" w:lineRule="auto"/>
        <w:jc w:val="both"/>
        <w:rPr>
          <w:sz w:val="24"/>
          <w:szCs w:val="24"/>
        </w:rPr>
      </w:pPr>
    </w:p>
    <w:p w:rsidR="00CD5909" w:rsidRDefault="00CD5909" w:rsidP="00CD590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Директор МБОУ «СОШ № 84»                                                  </w:t>
      </w:r>
      <w:proofErr w:type="spellStart"/>
      <w:r>
        <w:rPr>
          <w:sz w:val="24"/>
          <w:szCs w:val="24"/>
        </w:rPr>
        <w:t>Л.Н.Коппалова</w:t>
      </w:r>
      <w:proofErr w:type="spellEnd"/>
    </w:p>
    <w:p w:rsidR="00CD5909" w:rsidRDefault="00CD5909" w:rsidP="00CD5909">
      <w:pPr>
        <w:pStyle w:val="a3"/>
        <w:spacing w:after="0"/>
        <w:ind w:left="360"/>
        <w:rPr>
          <w:sz w:val="24"/>
          <w:szCs w:val="24"/>
        </w:rPr>
      </w:pPr>
    </w:p>
    <w:p w:rsidR="00CD5909" w:rsidRPr="00A05529" w:rsidRDefault="00CD5909" w:rsidP="00CD5909">
      <w:pPr>
        <w:jc w:val="both"/>
        <w:rPr>
          <w:sz w:val="24"/>
          <w:szCs w:val="24"/>
        </w:rPr>
      </w:pPr>
      <w:r w:rsidRPr="00A05529">
        <w:rPr>
          <w:sz w:val="24"/>
          <w:szCs w:val="24"/>
        </w:rPr>
        <w:t xml:space="preserve">С приказом </w:t>
      </w:r>
      <w:proofErr w:type="gramStart"/>
      <w:r w:rsidRPr="00A05529">
        <w:rPr>
          <w:sz w:val="24"/>
          <w:szCs w:val="24"/>
        </w:rPr>
        <w:t>ознакомлены</w:t>
      </w:r>
      <w:proofErr w:type="gramEnd"/>
      <w:r w:rsidRPr="00A05529">
        <w:rPr>
          <w:sz w:val="24"/>
          <w:szCs w:val="24"/>
        </w:rPr>
        <w:t>:</w:t>
      </w:r>
    </w:p>
    <w:p w:rsidR="00CD5909" w:rsidRPr="00A05529" w:rsidRDefault="00CD5909" w:rsidP="00CD5909">
      <w:pPr>
        <w:rPr>
          <w:sz w:val="24"/>
          <w:szCs w:val="24"/>
        </w:rPr>
      </w:pPr>
    </w:p>
    <w:p w:rsidR="00CD5909" w:rsidRPr="00A05529" w:rsidRDefault="00CD5909" w:rsidP="00CD5909">
      <w:pPr>
        <w:rPr>
          <w:sz w:val="24"/>
          <w:szCs w:val="24"/>
        </w:rPr>
      </w:pPr>
      <w:r w:rsidRPr="00A05529">
        <w:rPr>
          <w:sz w:val="24"/>
          <w:szCs w:val="24"/>
        </w:rPr>
        <w:t>……………………………..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……………………………….</w:t>
      </w:r>
      <w:r w:rsidRPr="00A05529">
        <w:rPr>
          <w:sz w:val="24"/>
          <w:szCs w:val="24"/>
        </w:rPr>
        <w:tab/>
        <w:t>…………………..</w:t>
      </w:r>
    </w:p>
    <w:p w:rsidR="00CD5909" w:rsidRPr="00A05529" w:rsidRDefault="00CD5909" w:rsidP="00CD5909">
      <w:pPr>
        <w:jc w:val="center"/>
        <w:rPr>
          <w:sz w:val="24"/>
          <w:szCs w:val="24"/>
        </w:rPr>
      </w:pPr>
      <w:r w:rsidRPr="00A05529">
        <w:rPr>
          <w:sz w:val="24"/>
          <w:szCs w:val="24"/>
        </w:rPr>
        <w:t>подпись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расшифровка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число</w:t>
      </w:r>
    </w:p>
    <w:p w:rsidR="00CD5909" w:rsidRPr="00A05529" w:rsidRDefault="00CD5909" w:rsidP="00CD5909">
      <w:pPr>
        <w:rPr>
          <w:sz w:val="24"/>
          <w:szCs w:val="24"/>
        </w:rPr>
      </w:pPr>
      <w:r w:rsidRPr="00A05529">
        <w:rPr>
          <w:sz w:val="24"/>
          <w:szCs w:val="24"/>
        </w:rPr>
        <w:t>……………………………..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……………………………….</w:t>
      </w:r>
      <w:r w:rsidRPr="00A05529">
        <w:rPr>
          <w:sz w:val="24"/>
          <w:szCs w:val="24"/>
        </w:rPr>
        <w:tab/>
        <w:t>…………………..</w:t>
      </w:r>
    </w:p>
    <w:p w:rsidR="00CD5909" w:rsidRPr="00A05529" w:rsidRDefault="00CD5909" w:rsidP="00CD5909">
      <w:pPr>
        <w:jc w:val="center"/>
        <w:rPr>
          <w:sz w:val="24"/>
          <w:szCs w:val="24"/>
        </w:rPr>
      </w:pPr>
      <w:r w:rsidRPr="00A05529">
        <w:rPr>
          <w:sz w:val="24"/>
          <w:szCs w:val="24"/>
        </w:rPr>
        <w:t>подпись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расшифровка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число</w:t>
      </w:r>
    </w:p>
    <w:p w:rsidR="00CD5909" w:rsidRPr="00A05529" w:rsidRDefault="00CD5909" w:rsidP="00CD5909">
      <w:pPr>
        <w:rPr>
          <w:sz w:val="24"/>
          <w:szCs w:val="24"/>
        </w:rPr>
      </w:pPr>
      <w:r w:rsidRPr="00A05529">
        <w:rPr>
          <w:sz w:val="24"/>
          <w:szCs w:val="24"/>
        </w:rPr>
        <w:t>……………………………..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……………………………….</w:t>
      </w:r>
      <w:r w:rsidRPr="00A05529">
        <w:rPr>
          <w:sz w:val="24"/>
          <w:szCs w:val="24"/>
        </w:rPr>
        <w:tab/>
        <w:t>…………………..</w:t>
      </w:r>
    </w:p>
    <w:p w:rsidR="00CD5909" w:rsidRPr="00A05529" w:rsidRDefault="00CD5909" w:rsidP="00CD5909">
      <w:pPr>
        <w:jc w:val="center"/>
        <w:rPr>
          <w:sz w:val="24"/>
          <w:szCs w:val="24"/>
        </w:rPr>
      </w:pPr>
      <w:r w:rsidRPr="00A05529">
        <w:rPr>
          <w:sz w:val="24"/>
          <w:szCs w:val="24"/>
        </w:rPr>
        <w:t>подпись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расшифровка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число</w:t>
      </w:r>
    </w:p>
    <w:p w:rsidR="00CD5909" w:rsidRPr="00A05529" w:rsidRDefault="00CD5909" w:rsidP="00CD5909">
      <w:pPr>
        <w:rPr>
          <w:sz w:val="24"/>
          <w:szCs w:val="24"/>
        </w:rPr>
      </w:pPr>
      <w:r w:rsidRPr="00A05529">
        <w:rPr>
          <w:sz w:val="24"/>
          <w:szCs w:val="24"/>
        </w:rPr>
        <w:t>……………………………..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……………………………….</w:t>
      </w:r>
      <w:r w:rsidRPr="00A05529">
        <w:rPr>
          <w:sz w:val="24"/>
          <w:szCs w:val="24"/>
        </w:rPr>
        <w:tab/>
        <w:t>…………………..</w:t>
      </w:r>
    </w:p>
    <w:p w:rsidR="00CD5909" w:rsidRPr="00A05529" w:rsidRDefault="00CD5909" w:rsidP="00CD5909">
      <w:pPr>
        <w:jc w:val="center"/>
        <w:rPr>
          <w:sz w:val="24"/>
          <w:szCs w:val="24"/>
        </w:rPr>
      </w:pPr>
      <w:r w:rsidRPr="00A05529">
        <w:rPr>
          <w:sz w:val="24"/>
          <w:szCs w:val="24"/>
        </w:rPr>
        <w:t>подпись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расшифровка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число</w:t>
      </w:r>
    </w:p>
    <w:p w:rsidR="00CD5909" w:rsidRPr="00A05529" w:rsidRDefault="00CD5909" w:rsidP="00CD5909">
      <w:pPr>
        <w:rPr>
          <w:sz w:val="24"/>
          <w:szCs w:val="24"/>
        </w:rPr>
      </w:pPr>
      <w:r w:rsidRPr="00A05529">
        <w:rPr>
          <w:sz w:val="24"/>
          <w:szCs w:val="24"/>
        </w:rPr>
        <w:lastRenderedPageBreak/>
        <w:t>……………………………..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……………………………….</w:t>
      </w:r>
      <w:r w:rsidRPr="00A05529">
        <w:rPr>
          <w:sz w:val="24"/>
          <w:szCs w:val="24"/>
        </w:rPr>
        <w:tab/>
        <w:t>…………………..</w:t>
      </w:r>
    </w:p>
    <w:p w:rsidR="00CD5909" w:rsidRPr="00A05529" w:rsidRDefault="00CD5909" w:rsidP="00CD5909">
      <w:pPr>
        <w:jc w:val="center"/>
        <w:rPr>
          <w:sz w:val="24"/>
          <w:szCs w:val="24"/>
        </w:rPr>
      </w:pPr>
      <w:r w:rsidRPr="00A05529">
        <w:rPr>
          <w:sz w:val="24"/>
          <w:szCs w:val="24"/>
        </w:rPr>
        <w:t>подпись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расшифровка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число</w:t>
      </w:r>
    </w:p>
    <w:p w:rsidR="00CD5909" w:rsidRPr="00A05529" w:rsidRDefault="00CD5909" w:rsidP="00CD5909">
      <w:pPr>
        <w:rPr>
          <w:sz w:val="24"/>
          <w:szCs w:val="24"/>
        </w:rPr>
      </w:pPr>
      <w:r w:rsidRPr="00A05529">
        <w:rPr>
          <w:sz w:val="24"/>
          <w:szCs w:val="24"/>
        </w:rPr>
        <w:t>……………………………..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……………………………….</w:t>
      </w:r>
      <w:r w:rsidRPr="00A05529">
        <w:rPr>
          <w:sz w:val="24"/>
          <w:szCs w:val="24"/>
        </w:rPr>
        <w:tab/>
        <w:t>…………………..</w:t>
      </w:r>
    </w:p>
    <w:p w:rsidR="00CD5909" w:rsidRPr="00A05529" w:rsidRDefault="00CD5909" w:rsidP="00CD5909">
      <w:pPr>
        <w:jc w:val="center"/>
        <w:rPr>
          <w:sz w:val="24"/>
          <w:szCs w:val="24"/>
        </w:rPr>
      </w:pPr>
      <w:r w:rsidRPr="00A05529">
        <w:rPr>
          <w:sz w:val="24"/>
          <w:szCs w:val="24"/>
        </w:rPr>
        <w:t>подпись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расшифровка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число</w:t>
      </w:r>
    </w:p>
    <w:p w:rsidR="00CD5909" w:rsidRPr="00A05529" w:rsidRDefault="00CD5909" w:rsidP="00CD5909">
      <w:pPr>
        <w:rPr>
          <w:sz w:val="24"/>
          <w:szCs w:val="24"/>
        </w:rPr>
      </w:pPr>
      <w:r w:rsidRPr="00A05529">
        <w:rPr>
          <w:sz w:val="24"/>
          <w:szCs w:val="24"/>
        </w:rPr>
        <w:t>……………………………..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……………………………….</w:t>
      </w:r>
      <w:r w:rsidRPr="00A05529">
        <w:rPr>
          <w:sz w:val="24"/>
          <w:szCs w:val="24"/>
        </w:rPr>
        <w:tab/>
        <w:t>…………………..</w:t>
      </w:r>
    </w:p>
    <w:p w:rsidR="00CD5909" w:rsidRPr="00A05529" w:rsidRDefault="00CD5909" w:rsidP="00CD5909">
      <w:pPr>
        <w:jc w:val="center"/>
        <w:rPr>
          <w:sz w:val="24"/>
          <w:szCs w:val="24"/>
        </w:rPr>
      </w:pPr>
      <w:r w:rsidRPr="00A05529">
        <w:rPr>
          <w:sz w:val="24"/>
          <w:szCs w:val="24"/>
        </w:rPr>
        <w:t>подпись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расшифровка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число</w:t>
      </w:r>
    </w:p>
    <w:p w:rsidR="00CD5909" w:rsidRPr="00A05529" w:rsidRDefault="00CD5909" w:rsidP="00CD5909">
      <w:pPr>
        <w:rPr>
          <w:sz w:val="24"/>
          <w:szCs w:val="24"/>
        </w:rPr>
      </w:pPr>
      <w:r w:rsidRPr="00A05529">
        <w:rPr>
          <w:sz w:val="24"/>
          <w:szCs w:val="24"/>
        </w:rPr>
        <w:t>……………………………..</w:t>
      </w:r>
      <w:r w:rsidRPr="00A05529">
        <w:rPr>
          <w:sz w:val="24"/>
          <w:szCs w:val="24"/>
        </w:rPr>
        <w:tab/>
      </w:r>
      <w:r w:rsidRPr="00A05529">
        <w:rPr>
          <w:sz w:val="24"/>
          <w:szCs w:val="24"/>
        </w:rPr>
        <w:tab/>
        <w:t>……………………………….</w:t>
      </w:r>
      <w:r w:rsidRPr="00A05529">
        <w:rPr>
          <w:sz w:val="24"/>
          <w:szCs w:val="24"/>
        </w:rPr>
        <w:tab/>
        <w:t>…………………..</w:t>
      </w:r>
    </w:p>
    <w:p w:rsidR="00CD5909" w:rsidRDefault="00CD5909" w:rsidP="00D56AEB">
      <w:pPr>
        <w:jc w:val="center"/>
      </w:pPr>
      <w:r>
        <w:t>подпись</w:t>
      </w:r>
      <w:r>
        <w:tab/>
      </w:r>
      <w:r>
        <w:tab/>
      </w:r>
      <w:r>
        <w:tab/>
      </w:r>
      <w:r>
        <w:tab/>
      </w:r>
      <w:r>
        <w:tab/>
        <w:t>расшифровка</w:t>
      </w:r>
      <w:r>
        <w:tab/>
      </w:r>
      <w:r>
        <w:tab/>
      </w:r>
      <w:r>
        <w:tab/>
      </w:r>
      <w:r>
        <w:tab/>
      </w:r>
      <w:r>
        <w:tab/>
        <w:t>число</w:t>
      </w:r>
    </w:p>
    <w:p w:rsidR="00D56AEB" w:rsidRDefault="00D56AEB" w:rsidP="00D56AEB">
      <w:r>
        <w:t>……………………………..</w:t>
      </w:r>
      <w:r>
        <w:tab/>
      </w:r>
      <w:r>
        <w:tab/>
        <w:t>……………………………….</w:t>
      </w:r>
      <w:r>
        <w:tab/>
        <w:t>…………………..</w:t>
      </w:r>
    </w:p>
    <w:p w:rsidR="00D56AEB" w:rsidRDefault="00D56AEB" w:rsidP="00D56AEB">
      <w:pPr>
        <w:jc w:val="center"/>
      </w:pPr>
      <w:r>
        <w:t>подпись</w:t>
      </w:r>
      <w:r>
        <w:tab/>
      </w:r>
      <w:r>
        <w:tab/>
      </w:r>
      <w:r>
        <w:tab/>
      </w:r>
      <w:r>
        <w:tab/>
      </w:r>
      <w:r>
        <w:tab/>
        <w:t>расшифровка</w:t>
      </w:r>
      <w:r>
        <w:tab/>
      </w:r>
      <w:r>
        <w:tab/>
      </w:r>
      <w:r>
        <w:tab/>
      </w:r>
      <w:r>
        <w:tab/>
      </w:r>
      <w:r>
        <w:tab/>
        <w:t>число</w:t>
      </w:r>
    </w:p>
    <w:p w:rsidR="00D56AEB" w:rsidRDefault="00D56AEB" w:rsidP="00D56AEB">
      <w:r>
        <w:t>……………………………..</w:t>
      </w:r>
      <w:r>
        <w:tab/>
      </w:r>
      <w:r>
        <w:tab/>
        <w:t>……………………………….</w:t>
      </w:r>
      <w:r>
        <w:tab/>
        <w:t>…………………..</w:t>
      </w:r>
    </w:p>
    <w:p w:rsidR="00D56AEB" w:rsidRDefault="00D56AEB" w:rsidP="00D56AEB">
      <w:pPr>
        <w:jc w:val="center"/>
      </w:pPr>
      <w:r>
        <w:t>подпись</w:t>
      </w:r>
      <w:r>
        <w:tab/>
      </w:r>
      <w:r>
        <w:tab/>
      </w:r>
      <w:r>
        <w:tab/>
      </w:r>
      <w:r>
        <w:tab/>
      </w:r>
      <w:r>
        <w:tab/>
        <w:t>расшифровка</w:t>
      </w:r>
      <w:r>
        <w:tab/>
      </w:r>
      <w:r>
        <w:tab/>
      </w:r>
      <w:r>
        <w:tab/>
      </w:r>
      <w:r>
        <w:tab/>
      </w:r>
      <w:r>
        <w:tab/>
        <w:t>число</w:t>
      </w:r>
    </w:p>
    <w:p w:rsidR="00D56AEB" w:rsidRDefault="00D56AEB" w:rsidP="00D56AEB">
      <w:r>
        <w:t>……………………………..</w:t>
      </w:r>
      <w:r>
        <w:tab/>
      </w:r>
      <w:r>
        <w:tab/>
        <w:t>……………………………….</w:t>
      </w:r>
      <w:r>
        <w:tab/>
        <w:t>…………………..</w:t>
      </w:r>
    </w:p>
    <w:p w:rsidR="00D56AEB" w:rsidRDefault="00D56AEB" w:rsidP="00D56AEB">
      <w:pPr>
        <w:jc w:val="center"/>
      </w:pPr>
      <w:r>
        <w:t>подпись</w:t>
      </w:r>
      <w:r>
        <w:tab/>
      </w:r>
      <w:r>
        <w:tab/>
      </w:r>
      <w:r>
        <w:tab/>
      </w:r>
      <w:r>
        <w:tab/>
      </w:r>
      <w:r>
        <w:tab/>
        <w:t>расшифровка</w:t>
      </w:r>
      <w:r>
        <w:tab/>
      </w:r>
      <w:r>
        <w:tab/>
      </w:r>
      <w:r>
        <w:tab/>
      </w:r>
      <w:r>
        <w:tab/>
      </w:r>
      <w:r>
        <w:tab/>
        <w:t>число</w:t>
      </w:r>
    </w:p>
    <w:p w:rsidR="00D56AEB" w:rsidRDefault="00D56AEB" w:rsidP="00D56AEB">
      <w:r>
        <w:t>……………………………..</w:t>
      </w:r>
      <w:r>
        <w:tab/>
      </w:r>
      <w:r>
        <w:tab/>
        <w:t>……………………………….</w:t>
      </w:r>
      <w:r>
        <w:tab/>
        <w:t>…………………..</w:t>
      </w:r>
    </w:p>
    <w:p w:rsidR="00D56AEB" w:rsidRDefault="00D56AEB" w:rsidP="00D56AEB">
      <w:pPr>
        <w:jc w:val="center"/>
      </w:pPr>
      <w:r>
        <w:t>подпись</w:t>
      </w:r>
      <w:r>
        <w:tab/>
      </w:r>
      <w:r>
        <w:tab/>
      </w:r>
      <w:r>
        <w:tab/>
      </w:r>
      <w:r>
        <w:tab/>
      </w:r>
      <w:r>
        <w:tab/>
        <w:t>расшифровка</w:t>
      </w:r>
      <w:r>
        <w:tab/>
      </w:r>
      <w:r>
        <w:tab/>
      </w:r>
      <w:r>
        <w:tab/>
      </w:r>
      <w:r>
        <w:tab/>
      </w:r>
      <w:r>
        <w:tab/>
        <w:t>число</w:t>
      </w:r>
    </w:p>
    <w:p w:rsidR="00D56AEB" w:rsidRDefault="00D56AEB" w:rsidP="00D56AEB">
      <w:r>
        <w:t>……………………………..</w:t>
      </w:r>
      <w:r>
        <w:tab/>
      </w:r>
      <w:r>
        <w:tab/>
        <w:t>……………………………….</w:t>
      </w:r>
      <w:r>
        <w:tab/>
        <w:t>…………………..</w:t>
      </w:r>
    </w:p>
    <w:p w:rsidR="00D56AEB" w:rsidRDefault="00D56AEB" w:rsidP="00D56AEB">
      <w:pPr>
        <w:jc w:val="center"/>
      </w:pPr>
      <w:r>
        <w:t>подпись</w:t>
      </w:r>
      <w:r>
        <w:tab/>
      </w:r>
      <w:r>
        <w:tab/>
      </w:r>
      <w:r>
        <w:tab/>
      </w:r>
      <w:r>
        <w:tab/>
      </w:r>
      <w:r>
        <w:tab/>
        <w:t>расшифровка</w:t>
      </w:r>
      <w:r>
        <w:tab/>
      </w:r>
      <w:r>
        <w:tab/>
      </w:r>
      <w:r>
        <w:tab/>
      </w:r>
      <w:r>
        <w:tab/>
      </w:r>
      <w:r>
        <w:tab/>
        <w:t>число</w:t>
      </w:r>
    </w:p>
    <w:p w:rsidR="00D56AEB" w:rsidRDefault="00D56AEB" w:rsidP="00D56AEB">
      <w:r>
        <w:t>……………………………..</w:t>
      </w:r>
      <w:r>
        <w:tab/>
      </w:r>
      <w:r>
        <w:tab/>
        <w:t>……………………………….</w:t>
      </w:r>
      <w:r>
        <w:tab/>
        <w:t>…………………..</w:t>
      </w:r>
    </w:p>
    <w:p w:rsidR="00CD5909" w:rsidRDefault="00CD5909" w:rsidP="00CD5909"/>
    <w:p w:rsidR="00CD5909" w:rsidRDefault="00CD5909" w:rsidP="00CD5909"/>
    <w:p w:rsidR="00CD5909" w:rsidRDefault="00CD5909" w:rsidP="00CD5909">
      <w:pPr>
        <w:pStyle w:val="a3"/>
        <w:spacing w:after="0"/>
        <w:ind w:left="360"/>
      </w:pPr>
    </w:p>
    <w:p w:rsidR="00CD5909" w:rsidRDefault="00CD5909" w:rsidP="00CD5909">
      <w:pPr>
        <w:pStyle w:val="a3"/>
        <w:spacing w:after="0"/>
        <w:ind w:left="360"/>
      </w:pPr>
    </w:p>
    <w:p w:rsidR="00CD5909" w:rsidRDefault="00CD5909" w:rsidP="00CD5909">
      <w:pPr>
        <w:pStyle w:val="a3"/>
        <w:ind w:left="360"/>
      </w:pPr>
    </w:p>
    <w:p w:rsidR="004E0306" w:rsidRDefault="004E0306"/>
    <w:sectPr w:rsidR="004E0306" w:rsidSect="004E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6364B"/>
    <w:multiLevelType w:val="multilevel"/>
    <w:tmpl w:val="79F64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09"/>
    <w:rsid w:val="00192117"/>
    <w:rsid w:val="00424553"/>
    <w:rsid w:val="004E0306"/>
    <w:rsid w:val="00515009"/>
    <w:rsid w:val="00703E1A"/>
    <w:rsid w:val="0076143B"/>
    <w:rsid w:val="007B7C23"/>
    <w:rsid w:val="00A05529"/>
    <w:rsid w:val="00A545B1"/>
    <w:rsid w:val="00BA550F"/>
    <w:rsid w:val="00C321B7"/>
    <w:rsid w:val="00C820FD"/>
    <w:rsid w:val="00CD5909"/>
    <w:rsid w:val="00D56AEB"/>
    <w:rsid w:val="00E5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D59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D5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5909"/>
    <w:pPr>
      <w:ind w:left="720"/>
      <w:contextualSpacing/>
    </w:pPr>
  </w:style>
  <w:style w:type="paragraph" w:customStyle="1" w:styleId="a6">
    <w:name w:val="Адресные реквизиты"/>
    <w:basedOn w:val="a3"/>
    <w:next w:val="a3"/>
    <w:uiPriority w:val="99"/>
    <w:rsid w:val="00CD5909"/>
    <w:pPr>
      <w:spacing w:after="0"/>
      <w:ind w:firstLine="709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D59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D5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5909"/>
    <w:pPr>
      <w:ind w:left="720"/>
      <w:contextualSpacing/>
    </w:pPr>
  </w:style>
  <w:style w:type="paragraph" w:customStyle="1" w:styleId="a6">
    <w:name w:val="Адресные реквизиты"/>
    <w:basedOn w:val="a3"/>
    <w:next w:val="a3"/>
    <w:uiPriority w:val="99"/>
    <w:rsid w:val="00CD5909"/>
    <w:pPr>
      <w:spacing w:after="0"/>
      <w:ind w:firstLine="709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59B3-5BFD-476D-B48C-B4EF8913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АнтошкинаТВ</dc:creator>
  <cp:lastModifiedBy>user</cp:lastModifiedBy>
  <cp:revision>7</cp:revision>
  <cp:lastPrinted>2024-10-17T04:27:00Z</cp:lastPrinted>
  <dcterms:created xsi:type="dcterms:W3CDTF">2023-08-30T11:23:00Z</dcterms:created>
  <dcterms:modified xsi:type="dcterms:W3CDTF">2024-11-21T08:15:00Z</dcterms:modified>
</cp:coreProperties>
</file>